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53EB" w14:textId="77777777" w:rsidR="008A7DC3" w:rsidRDefault="008A7DC3" w:rsidP="00F07C2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A7453F" w14:textId="77777777" w:rsidR="00361955" w:rsidRDefault="00080630" w:rsidP="00FB555B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Allegato 2</w:t>
      </w:r>
      <w:r w:rsidR="00F07C2A">
        <w:rPr>
          <w:rFonts w:ascii="Times New Roman" w:eastAsia="Calibri" w:hAnsi="Times New Roman" w:cs="Times New Roman"/>
          <w:b/>
          <w:sz w:val="24"/>
          <w:szCs w:val="24"/>
        </w:rPr>
        <w:t xml:space="preserve"> alla Proposta </w:t>
      </w:r>
      <w:r w:rsidR="00E1639D">
        <w:rPr>
          <w:rFonts w:ascii="Times New Roman" w:eastAsia="Calibri" w:hAnsi="Times New Roman" w:cs="Times New Roman"/>
          <w:b/>
          <w:sz w:val="24"/>
          <w:szCs w:val="24"/>
        </w:rPr>
        <w:t>Progettuale</w:t>
      </w:r>
    </w:p>
    <w:p w14:paraId="43C8661E" w14:textId="4AE57D41" w:rsidR="002617F0" w:rsidRDefault="002617F0" w:rsidP="002617F0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rPr>
          <w:rFonts w:ascii="Book Antiqua" w:hAnsi="Book Antiqua"/>
          <w:b/>
        </w:rPr>
      </w:pPr>
      <w:r w:rsidRPr="002617F0">
        <w:rPr>
          <w:rFonts w:ascii="Book Antiqua" w:hAnsi="Book Antiqua"/>
          <w:b/>
        </w:rPr>
        <w:t>AVVISO DI ISTRUTTORIA PUBBLICA FINALIZZATA ALL’INDIVIDUAZIONE DI SOGGETTI DEL TERZO SETTORE DISPONIBILI ALLA CO</w:t>
      </w:r>
      <w:r w:rsidR="00FD545B">
        <w:rPr>
          <w:rFonts w:ascii="Book Antiqua" w:hAnsi="Book Antiqua"/>
          <w:b/>
        </w:rPr>
        <w:t>-</w:t>
      </w:r>
      <w:r w:rsidRPr="002617F0">
        <w:rPr>
          <w:rFonts w:ascii="Book Antiqua" w:hAnsi="Book Antiqua"/>
          <w:b/>
        </w:rPr>
        <w:t>PROGETTAZIONE E CO</w:t>
      </w:r>
      <w:r w:rsidR="00FD545B">
        <w:rPr>
          <w:rFonts w:ascii="Book Antiqua" w:hAnsi="Book Antiqua"/>
          <w:b/>
        </w:rPr>
        <w:t>-</w:t>
      </w:r>
      <w:r w:rsidRPr="002617F0">
        <w:rPr>
          <w:rFonts w:ascii="Book Antiqua" w:hAnsi="Book Antiqua"/>
          <w:b/>
        </w:rPr>
        <w:t xml:space="preserve">GESTIONE </w:t>
      </w:r>
      <w:r w:rsidR="006A25CD">
        <w:rPr>
          <w:rFonts w:ascii="Book Antiqua" w:hAnsi="Book Antiqua"/>
          <w:b/>
        </w:rPr>
        <w:t>DELL’OSSERVATORIO ANTIDISCRIMINAZIONI E ALL</w:t>
      </w:r>
      <w:r w:rsidR="00200C49">
        <w:rPr>
          <w:rFonts w:ascii="Book Antiqua" w:hAnsi="Book Antiqua"/>
          <w:b/>
        </w:rPr>
        <w:t xml:space="preserve">A </w:t>
      </w:r>
      <w:r w:rsidR="006A25CD">
        <w:rPr>
          <w:rFonts w:ascii="Book Antiqua" w:hAnsi="Book Antiqua"/>
          <w:b/>
        </w:rPr>
        <w:t>ELABORAZIONE DEL PIANO ANTIDISCRIMINAZIONI DEL COMUNE DI MILANO</w:t>
      </w:r>
      <w:r w:rsidRPr="002617F0">
        <w:rPr>
          <w:rFonts w:ascii="Book Antiqua" w:hAnsi="Book Antiqua"/>
          <w:b/>
        </w:rPr>
        <w:t>.</w:t>
      </w:r>
    </w:p>
    <w:p w14:paraId="4AD5ACD4" w14:textId="6102F6A3" w:rsidR="006F4192" w:rsidRPr="00200C49" w:rsidRDefault="0021539C" w:rsidP="002617F0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PERIODO: </w:t>
      </w:r>
      <w:r w:rsidRPr="00B84615">
        <w:rPr>
          <w:rFonts w:ascii="Book Antiqua" w:hAnsi="Book Antiqua"/>
          <w:b/>
        </w:rPr>
        <w:t>1</w:t>
      </w:r>
      <w:r w:rsidR="00E36C05" w:rsidRPr="00B84615">
        <w:rPr>
          <w:rFonts w:ascii="Book Antiqua" w:hAnsi="Book Antiqua"/>
          <w:b/>
        </w:rPr>
        <w:t xml:space="preserve">° </w:t>
      </w:r>
      <w:r w:rsidR="006A25CD" w:rsidRPr="00B84615">
        <w:rPr>
          <w:rFonts w:ascii="Book Antiqua" w:hAnsi="Book Antiqua"/>
          <w:b/>
        </w:rPr>
        <w:t>DICEMBRE</w:t>
      </w:r>
      <w:r w:rsidR="00C82FBC" w:rsidRPr="00B84615">
        <w:rPr>
          <w:rFonts w:ascii="Book Antiqua" w:hAnsi="Book Antiqua"/>
          <w:b/>
        </w:rPr>
        <w:t xml:space="preserve"> </w:t>
      </w:r>
      <w:r w:rsidR="00DE5510" w:rsidRPr="00B84615">
        <w:rPr>
          <w:rFonts w:ascii="Book Antiqua" w:hAnsi="Book Antiqua"/>
          <w:b/>
        </w:rPr>
        <w:t>20</w:t>
      </w:r>
      <w:r w:rsidR="00C82FBC" w:rsidRPr="00B84615">
        <w:rPr>
          <w:rFonts w:ascii="Book Antiqua" w:hAnsi="Book Antiqua"/>
          <w:b/>
        </w:rPr>
        <w:t>2</w:t>
      </w:r>
      <w:r w:rsidR="006A25CD" w:rsidRPr="00B84615">
        <w:rPr>
          <w:rFonts w:ascii="Book Antiqua" w:hAnsi="Book Antiqua"/>
          <w:b/>
        </w:rPr>
        <w:t>1</w:t>
      </w:r>
      <w:r w:rsidR="00E36C05">
        <w:rPr>
          <w:rFonts w:ascii="Book Antiqua" w:hAnsi="Book Antiqua"/>
          <w:b/>
        </w:rPr>
        <w:t xml:space="preserve"> – 31 DICEMBRE 2023</w:t>
      </w:r>
      <w:bookmarkStart w:id="0" w:name="_GoBack"/>
      <w:bookmarkEnd w:id="0"/>
    </w:p>
    <w:p w14:paraId="4EFDC184" w14:textId="3B95E55B" w:rsidR="0017129F" w:rsidRDefault="00D840A6" w:rsidP="002617F0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SPESA COMPLESSIVA € </w:t>
      </w:r>
      <w:r w:rsidR="006A25CD">
        <w:rPr>
          <w:rFonts w:ascii="Book Antiqua" w:hAnsi="Book Antiqua"/>
          <w:b/>
          <w:bCs/>
        </w:rPr>
        <w:t>85</w:t>
      </w:r>
      <w:r>
        <w:rPr>
          <w:rFonts w:ascii="Book Antiqua" w:hAnsi="Book Antiqua"/>
          <w:b/>
          <w:bCs/>
        </w:rPr>
        <w:t>.000,00=</w:t>
      </w:r>
    </w:p>
    <w:p w14:paraId="39B9D2DC" w14:textId="77777777" w:rsidR="00C32B05" w:rsidRDefault="00C32B05" w:rsidP="002617F0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rPr>
          <w:rFonts w:ascii="Book Antiqua" w:hAnsi="Book Antiqua"/>
          <w:b/>
          <w:bCs/>
        </w:rPr>
      </w:pPr>
    </w:p>
    <w:p w14:paraId="28DB15B2" w14:textId="11C6B11D" w:rsidR="00C32B05" w:rsidRDefault="00C32B05" w:rsidP="002617F0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CUP: </w:t>
      </w:r>
      <w:r w:rsidRPr="00397885">
        <w:rPr>
          <w:rFonts w:ascii="Book Antiqua" w:eastAsia="Book Antiqua" w:hAnsi="Book Antiqua" w:cs="Book Antiqua"/>
          <w:b/>
        </w:rPr>
        <w:t>B49J21021680004</w:t>
      </w:r>
    </w:p>
    <w:p w14:paraId="77F5C04A" w14:textId="77777777" w:rsidR="00C01265" w:rsidRDefault="00C01265" w:rsidP="00F63A7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DEC0D5" w14:textId="77777777" w:rsidR="00C01265" w:rsidRPr="00D0158C" w:rsidRDefault="00C0126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158C">
        <w:rPr>
          <w:rFonts w:ascii="Times New Roman" w:eastAsia="Calibri" w:hAnsi="Times New Roman" w:cs="Times New Roman"/>
          <w:b/>
          <w:sz w:val="24"/>
          <w:szCs w:val="24"/>
        </w:rPr>
        <w:t>ESPERIENZE PROFESS</w:t>
      </w:r>
      <w:r w:rsidR="005C52DC" w:rsidRPr="00D0158C">
        <w:rPr>
          <w:rFonts w:ascii="Times New Roman" w:eastAsia="Calibri" w:hAnsi="Times New Roman" w:cs="Times New Roman"/>
          <w:b/>
          <w:sz w:val="24"/>
          <w:szCs w:val="24"/>
        </w:rPr>
        <w:t xml:space="preserve">IONALI DEL SOGGETTO PROPONENTE </w:t>
      </w:r>
    </w:p>
    <w:p w14:paraId="61987F39" w14:textId="2755E9C4" w:rsidR="0093079F" w:rsidRPr="00D0158C" w:rsidRDefault="00C0126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158C">
        <w:rPr>
          <w:rFonts w:ascii="Times New Roman" w:eastAsia="Calibri" w:hAnsi="Times New Roman" w:cs="Times New Roman"/>
          <w:b/>
          <w:i/>
          <w:sz w:val="24"/>
          <w:szCs w:val="24"/>
        </w:rPr>
        <w:t>(Breve descrizione delle esperienze professionali maturate dal soggetto proponente</w:t>
      </w:r>
      <w:r w:rsidR="005C52DC" w:rsidRPr="00D015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015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aventi ad oggetto </w:t>
      </w:r>
      <w:r w:rsidR="006A25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progetti </w:t>
      </w:r>
      <w:r w:rsidRPr="00D0158C">
        <w:rPr>
          <w:rFonts w:ascii="Times New Roman" w:eastAsia="Calibri" w:hAnsi="Times New Roman" w:cs="Times New Roman"/>
          <w:b/>
          <w:i/>
          <w:sz w:val="24"/>
          <w:szCs w:val="24"/>
        </w:rPr>
        <w:t>ed</w:t>
      </w:r>
      <w:r w:rsidRPr="00D0158C">
        <w:rPr>
          <w:i/>
          <w:sz w:val="24"/>
          <w:szCs w:val="24"/>
        </w:rPr>
        <w:t xml:space="preserve"> </w:t>
      </w:r>
      <w:r w:rsidRPr="00D0158C">
        <w:rPr>
          <w:rFonts w:ascii="Times New Roman" w:eastAsia="Calibri" w:hAnsi="Times New Roman" w:cs="Times New Roman"/>
          <w:b/>
          <w:i/>
          <w:sz w:val="24"/>
          <w:szCs w:val="24"/>
        </w:rPr>
        <w:t>attività</w:t>
      </w:r>
      <w:r w:rsidR="006A25C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nell’ambito </w:t>
      </w:r>
      <w:r w:rsidR="009078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delle attività del presente Avviso e in generale </w:t>
      </w:r>
      <w:r w:rsidR="006A25CD">
        <w:rPr>
          <w:rFonts w:ascii="Times New Roman" w:eastAsia="Calibri" w:hAnsi="Times New Roman" w:cs="Times New Roman"/>
          <w:b/>
          <w:i/>
          <w:sz w:val="24"/>
          <w:szCs w:val="24"/>
        </w:rPr>
        <w:t>della prevenzione, del contrasto e del monitoraggio dei fenomeni discriminatori</w:t>
      </w:r>
      <w:r w:rsidR="005C52DC" w:rsidRPr="00D0158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). </w:t>
      </w:r>
    </w:p>
    <w:p w14:paraId="3255915D" w14:textId="77777777" w:rsidR="00C01265" w:rsidRPr="00D0158C" w:rsidRDefault="00DF0BE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58C">
        <w:rPr>
          <w:rFonts w:ascii="Times New Roman" w:eastAsia="Calibri" w:hAnsi="Times New Roman" w:cs="Times New Roman"/>
          <w:sz w:val="24"/>
          <w:szCs w:val="24"/>
        </w:rPr>
        <w:t>(</w:t>
      </w:r>
      <w:r w:rsidR="005C52DC" w:rsidRPr="00D0158C">
        <w:rPr>
          <w:rFonts w:ascii="Times New Roman" w:eastAsia="Calibri" w:hAnsi="Times New Roman" w:cs="Times New Roman"/>
          <w:sz w:val="24"/>
          <w:szCs w:val="24"/>
        </w:rPr>
        <w:t>M</w:t>
      </w:r>
      <w:r w:rsidR="00C01265" w:rsidRPr="00D0158C">
        <w:rPr>
          <w:rFonts w:ascii="Times New Roman" w:eastAsia="Calibri" w:hAnsi="Times New Roman" w:cs="Times New Roman"/>
          <w:sz w:val="24"/>
          <w:szCs w:val="24"/>
        </w:rPr>
        <w:t>assimo 2 cartelle formato A4 solo fronte, caratteri al mi</w:t>
      </w:r>
      <w:r w:rsidR="00C96688" w:rsidRPr="00D0158C">
        <w:rPr>
          <w:rFonts w:ascii="Times New Roman" w:eastAsia="Calibri" w:hAnsi="Times New Roman" w:cs="Times New Roman"/>
          <w:sz w:val="24"/>
          <w:szCs w:val="24"/>
        </w:rPr>
        <w:t>nimo in corpo 12-interlinea 1)</w:t>
      </w:r>
    </w:p>
    <w:p w14:paraId="17B66698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8A8579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  <w:sectPr w:rsidR="00C01265" w:rsidSect="00C01265">
          <w:headerReference w:type="default" r:id="rId6"/>
          <w:footerReference w:type="even" r:id="rId7"/>
          <w:footerReference w:type="default" r:id="rId8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1C2F4BE6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7F8155" w14:textId="77777777" w:rsidR="00C01265" w:rsidRPr="00F63A7A" w:rsidRDefault="00C01265" w:rsidP="005C52DC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265">
        <w:rPr>
          <w:rFonts w:ascii="Times New Roman" w:hAnsi="Times New Roman" w:cs="Times New Roman"/>
          <w:b/>
        </w:rPr>
        <w:t>PROFESSIONALITÀ DELLE RIS</w:t>
      </w:r>
      <w:r w:rsidR="005616FD">
        <w:rPr>
          <w:rFonts w:ascii="Times New Roman" w:hAnsi="Times New Roman" w:cs="Times New Roman"/>
          <w:b/>
        </w:rPr>
        <w:t>ORSE UMANE MESSE A DISPOSIZIONE</w:t>
      </w:r>
      <w:r w:rsidRPr="00C01265">
        <w:rPr>
          <w:rFonts w:ascii="Times New Roman" w:hAnsi="Times New Roman" w:cs="Times New Roman"/>
          <w:b/>
        </w:rPr>
        <w:t xml:space="preserve"> DEL PROGETTO</w:t>
      </w:r>
    </w:p>
    <w:tbl>
      <w:tblPr>
        <w:tblW w:w="151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5181"/>
        <w:gridCol w:w="2897"/>
        <w:gridCol w:w="2289"/>
      </w:tblGrid>
      <w:tr w:rsidR="008A7DC3" w:rsidRPr="00361955" w14:paraId="4FCE12CE" w14:textId="77777777" w:rsidTr="00F25031">
        <w:trPr>
          <w:trHeight w:val="1120"/>
        </w:trPr>
        <w:tc>
          <w:tcPr>
            <w:tcW w:w="4771" w:type="dxa"/>
          </w:tcPr>
          <w:p w14:paraId="7F917E5B" w14:textId="77777777" w:rsidR="008A7DC3" w:rsidRPr="00361955" w:rsidRDefault="008A7DC3" w:rsidP="00DA109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Cs w:val="24"/>
              </w:rPr>
              <w:t>In caso di ATI/ATS/Consorzio indicare il nominativo del singolo soggetto/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E</w:t>
            </w:r>
            <w:r w:rsidRPr="00361955">
              <w:rPr>
                <w:rFonts w:ascii="Times New Roman" w:eastAsia="Calibri" w:hAnsi="Times New Roman" w:cs="Times New Roman"/>
                <w:b/>
                <w:szCs w:val="24"/>
              </w:rPr>
              <w:t>nte costituente l’ATI/ATS/Consorzio partecipante</w:t>
            </w:r>
          </w:p>
        </w:tc>
        <w:tc>
          <w:tcPr>
            <w:tcW w:w="5181" w:type="dxa"/>
          </w:tcPr>
          <w:p w14:paraId="0BA95928" w14:textId="77777777" w:rsidR="00DA1090" w:rsidRDefault="008A7DC3" w:rsidP="00DA109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Qualifica – </w:t>
            </w:r>
            <w:r w:rsidR="007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uolo - </w:t>
            </w:r>
            <w:r w:rsidR="007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unzione ricoperti nel progetto proposto</w:t>
            </w:r>
          </w:p>
          <w:p w14:paraId="7ACDFCD0" w14:textId="77777777" w:rsidR="008A7DC3" w:rsidRPr="00361955" w:rsidRDefault="008A7DC3" w:rsidP="005C6179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 w:rsidR="00DA1090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s.: coordinatore</w:t>
            </w:r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proofErr w:type="spellStart"/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trice</w:t>
            </w:r>
            <w:proofErr w:type="spellEnd"/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r w:rsidR="00E527DE">
              <w:rPr>
                <w:rFonts w:ascii="Times New Roman" w:eastAsia="Calibri" w:hAnsi="Times New Roman" w:cs="Times New Roman"/>
                <w:sz w:val="20"/>
                <w:szCs w:val="24"/>
              </w:rPr>
              <w:t>assistente sociale, educatore</w:t>
            </w:r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proofErr w:type="spellStart"/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trice</w:t>
            </w:r>
            <w:proofErr w:type="spellEnd"/>
            <w:r w:rsidR="00E527D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r w:rsidR="00DA1090">
              <w:rPr>
                <w:rFonts w:ascii="Times New Roman" w:eastAsia="Calibri" w:hAnsi="Times New Roman" w:cs="Times New Roman"/>
                <w:sz w:val="20"/>
                <w:szCs w:val="24"/>
              </w:rPr>
              <w:t>counselor; operatore/operatrice socio sociale</w:t>
            </w:r>
            <w:r w:rsidR="005C6179">
              <w:rPr>
                <w:rFonts w:ascii="Times New Roman" w:eastAsia="Calibri" w:hAnsi="Times New Roman" w:cs="Times New Roman"/>
                <w:sz w:val="20"/>
                <w:szCs w:val="24"/>
              </w:rPr>
              <w:t>, personale amministrativo, 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tc.)</w:t>
            </w:r>
          </w:p>
        </w:tc>
        <w:tc>
          <w:tcPr>
            <w:tcW w:w="2897" w:type="dxa"/>
          </w:tcPr>
          <w:p w14:paraId="4B68BAFD" w14:textId="77777777" w:rsidR="008A7DC3" w:rsidRPr="00361955" w:rsidRDefault="008A7DC3" w:rsidP="00FE5EA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Titolo di studio</w:t>
            </w:r>
            <w:r w:rsidR="00F250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ed esperienze professionali </w:t>
            </w:r>
            <w:r w:rsidR="00FE5EA0" w:rsidRPr="00FE5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attinenti le azioni progettuali</w:t>
            </w:r>
          </w:p>
        </w:tc>
        <w:tc>
          <w:tcPr>
            <w:tcW w:w="2289" w:type="dxa"/>
          </w:tcPr>
          <w:p w14:paraId="0BDA4678" w14:textId="77777777" w:rsidR="008A7DC3" w:rsidRPr="00361955" w:rsidRDefault="005006FA" w:rsidP="00361955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Capacità e c</w:t>
            </w:r>
            <w:r w:rsidR="003136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ompetenze </w:t>
            </w:r>
            <w:r w:rsidR="00313611" w:rsidRPr="00D0158C">
              <w:rPr>
                <w:rFonts w:ascii="Times New Roman" w:hAnsi="Times New Roman" w:cs="Times New Roman"/>
                <w:b/>
                <w:sz w:val="24"/>
                <w:szCs w:val="24"/>
              </w:rPr>
              <w:t>attinenti le azioni progettuali</w:t>
            </w:r>
          </w:p>
        </w:tc>
      </w:tr>
      <w:tr w:rsidR="008A7DC3" w:rsidRPr="00361955" w14:paraId="02D76997" w14:textId="77777777" w:rsidTr="00F25031">
        <w:trPr>
          <w:trHeight w:val="490"/>
        </w:trPr>
        <w:tc>
          <w:tcPr>
            <w:tcW w:w="4771" w:type="dxa"/>
          </w:tcPr>
          <w:p w14:paraId="2FB43EE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DEFEFD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75E8F12B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047906D8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20848A3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32FA8389" w14:textId="77777777" w:rsidTr="00F25031">
        <w:trPr>
          <w:trHeight w:val="490"/>
        </w:trPr>
        <w:tc>
          <w:tcPr>
            <w:tcW w:w="4771" w:type="dxa"/>
          </w:tcPr>
          <w:p w14:paraId="1CFA6733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5E2D9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72EC8F1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839A97C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5727F54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577B9FE2" w14:textId="77777777" w:rsidTr="00F25031">
        <w:trPr>
          <w:trHeight w:val="490"/>
        </w:trPr>
        <w:tc>
          <w:tcPr>
            <w:tcW w:w="4771" w:type="dxa"/>
          </w:tcPr>
          <w:p w14:paraId="4F94DC3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D0DB5C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137C26CD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CE939CD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A5B313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47615286" w14:textId="77777777" w:rsidTr="00F25031">
        <w:trPr>
          <w:trHeight w:val="490"/>
        </w:trPr>
        <w:tc>
          <w:tcPr>
            <w:tcW w:w="4771" w:type="dxa"/>
          </w:tcPr>
          <w:p w14:paraId="3CB194F1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BB45A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6D32892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6C4A0AB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00549193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6D700215" w14:textId="77777777" w:rsidTr="00F25031">
        <w:trPr>
          <w:trHeight w:val="480"/>
        </w:trPr>
        <w:tc>
          <w:tcPr>
            <w:tcW w:w="4771" w:type="dxa"/>
          </w:tcPr>
          <w:p w14:paraId="7BA7B944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B6514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4E1A86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0054B4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1626E6C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34E14ADD" w14:textId="77777777" w:rsidTr="00F25031">
        <w:trPr>
          <w:trHeight w:val="490"/>
        </w:trPr>
        <w:tc>
          <w:tcPr>
            <w:tcW w:w="4771" w:type="dxa"/>
          </w:tcPr>
          <w:p w14:paraId="7D0CDCC1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DE58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5DA566A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431DE2D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28252AA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6436AA48" w14:textId="77777777" w:rsidTr="00F25031">
        <w:trPr>
          <w:trHeight w:val="490"/>
        </w:trPr>
        <w:tc>
          <w:tcPr>
            <w:tcW w:w="4771" w:type="dxa"/>
          </w:tcPr>
          <w:p w14:paraId="4201DB19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C3F2D9D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EC5D093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F90DD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6CC532B1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2F8145" w14:textId="77777777" w:rsidR="00361955" w:rsidRPr="00361955" w:rsidRDefault="00361955" w:rsidP="00361955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955">
        <w:rPr>
          <w:rFonts w:ascii="Times New Roman" w:eastAsia="Calibri" w:hAnsi="Times New Roman" w:cs="Times New Roman"/>
          <w:sz w:val="24"/>
          <w:szCs w:val="24"/>
        </w:rPr>
        <w:tab/>
      </w:r>
    </w:p>
    <w:p w14:paraId="597F0A3C" w14:textId="77777777" w:rsidR="00361955" w:rsidRDefault="00361955" w:rsidP="008B3ADC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36195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A7DC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Ente</w:t>
      </w:r>
      <w:r w:rsidRPr="00361955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="008A7DC3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</w:t>
      </w:r>
      <w:r w:rsidRPr="00361955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Legale Rappresentante </w:t>
      </w:r>
      <w:r w:rsidRPr="00361955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  <w:t xml:space="preserve">        </w:t>
      </w:r>
      <w:r w:rsidR="008A7DC3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                                                   </w:t>
      </w:r>
      <w:r w:rsidR="008F07DE">
        <w:rPr>
          <w:rFonts w:ascii="Times New Roman" w:eastAsia="Times New Roman" w:hAnsi="Times New Roman" w:cs="Times New Roman"/>
          <w:sz w:val="23"/>
          <w:szCs w:val="23"/>
          <w:lang w:eastAsia="it-IT"/>
        </w:rPr>
        <w:t>F</w:t>
      </w:r>
      <w:r w:rsidRPr="00361955">
        <w:rPr>
          <w:rFonts w:ascii="Times New Roman" w:eastAsia="Times New Roman" w:hAnsi="Times New Roman" w:cs="Times New Roman"/>
          <w:sz w:val="23"/>
          <w:szCs w:val="23"/>
          <w:lang w:eastAsia="it-IT"/>
        </w:rPr>
        <w:t>irma</w:t>
      </w:r>
    </w:p>
    <w:p w14:paraId="79B87549" w14:textId="77777777" w:rsidR="008B3ADC" w:rsidRDefault="008B3ADC" w:rsidP="008B3ADC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sectPr w:rsidR="008B3ADC" w:rsidSect="00C01265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6E78C" w14:textId="77777777" w:rsidR="007A4B66" w:rsidRDefault="007A4B66" w:rsidP="00825035">
      <w:pPr>
        <w:spacing w:after="0" w:line="240" w:lineRule="auto"/>
      </w:pPr>
      <w:r>
        <w:separator/>
      </w:r>
    </w:p>
  </w:endnote>
  <w:endnote w:type="continuationSeparator" w:id="0">
    <w:p w14:paraId="66643758" w14:textId="77777777" w:rsidR="007A4B66" w:rsidRDefault="007A4B66" w:rsidP="0082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7804203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ADF99F" w14:textId="77777777" w:rsidR="00DE5510" w:rsidRDefault="00DE5510" w:rsidP="001A100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54E024E" w14:textId="77777777" w:rsidR="00DE5510" w:rsidRDefault="00DE55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9071818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A1322EA" w14:textId="1BE50FE9" w:rsidR="00DE5510" w:rsidRDefault="00DE5510" w:rsidP="001A100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00C4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B2F315E" w14:textId="77777777" w:rsidR="00DE5510" w:rsidRDefault="00DE55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B12EA" w14:textId="77777777" w:rsidR="007A4B66" w:rsidRDefault="007A4B66" w:rsidP="00825035">
      <w:pPr>
        <w:spacing w:after="0" w:line="240" w:lineRule="auto"/>
      </w:pPr>
      <w:r>
        <w:separator/>
      </w:r>
    </w:p>
  </w:footnote>
  <w:footnote w:type="continuationSeparator" w:id="0">
    <w:p w14:paraId="7CA05321" w14:textId="77777777" w:rsidR="007A4B66" w:rsidRDefault="007A4B66" w:rsidP="0082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DA3A" w14:textId="77777777" w:rsidR="00642AF9" w:rsidRPr="00642AF9" w:rsidRDefault="00642AF9" w:rsidP="00642AF9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bCs/>
        <w:caps/>
        <w:color w:val="000000"/>
        <w:sz w:val="16"/>
        <w:szCs w:val="16"/>
      </w:rPr>
    </w:pPr>
  </w:p>
  <w:p w14:paraId="4215F6CE" w14:textId="6F203FCE" w:rsidR="00825035" w:rsidRPr="002617F0" w:rsidRDefault="00825035" w:rsidP="002617F0">
    <w:pPr>
      <w:tabs>
        <w:tab w:val="center" w:pos="1418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b/>
        <w:caps/>
        <w:color w:val="000000"/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5"/>
    <w:rsid w:val="00007EB0"/>
    <w:rsid w:val="000743A0"/>
    <w:rsid w:val="00080630"/>
    <w:rsid w:val="000874D7"/>
    <w:rsid w:val="000E32A2"/>
    <w:rsid w:val="00113024"/>
    <w:rsid w:val="0017129F"/>
    <w:rsid w:val="00175C79"/>
    <w:rsid w:val="00182D49"/>
    <w:rsid w:val="001E5096"/>
    <w:rsid w:val="002003B2"/>
    <w:rsid w:val="00200C49"/>
    <w:rsid w:val="0021539C"/>
    <w:rsid w:val="002617F0"/>
    <w:rsid w:val="00313611"/>
    <w:rsid w:val="0035746A"/>
    <w:rsid w:val="00361955"/>
    <w:rsid w:val="00370776"/>
    <w:rsid w:val="003863B7"/>
    <w:rsid w:val="00394192"/>
    <w:rsid w:val="00461AB0"/>
    <w:rsid w:val="00495CF9"/>
    <w:rsid w:val="005006FA"/>
    <w:rsid w:val="005616FD"/>
    <w:rsid w:val="005C52DC"/>
    <w:rsid w:val="005C6179"/>
    <w:rsid w:val="00642AF9"/>
    <w:rsid w:val="006643AF"/>
    <w:rsid w:val="006A25CD"/>
    <w:rsid w:val="006D1067"/>
    <w:rsid w:val="006F4192"/>
    <w:rsid w:val="00720731"/>
    <w:rsid w:val="00744AF6"/>
    <w:rsid w:val="007963FE"/>
    <w:rsid w:val="007A4B66"/>
    <w:rsid w:val="00825035"/>
    <w:rsid w:val="008562F6"/>
    <w:rsid w:val="00867BC3"/>
    <w:rsid w:val="008A7DC3"/>
    <w:rsid w:val="008B3ADC"/>
    <w:rsid w:val="008C2AA5"/>
    <w:rsid w:val="008D4D98"/>
    <w:rsid w:val="008F07DE"/>
    <w:rsid w:val="00907854"/>
    <w:rsid w:val="0093079F"/>
    <w:rsid w:val="00993794"/>
    <w:rsid w:val="00AC14C0"/>
    <w:rsid w:val="00AE042D"/>
    <w:rsid w:val="00AF58E9"/>
    <w:rsid w:val="00B74FF7"/>
    <w:rsid w:val="00B84615"/>
    <w:rsid w:val="00B95F5B"/>
    <w:rsid w:val="00BA5E6C"/>
    <w:rsid w:val="00BE67D1"/>
    <w:rsid w:val="00BF7C13"/>
    <w:rsid w:val="00C01265"/>
    <w:rsid w:val="00C06341"/>
    <w:rsid w:val="00C32B05"/>
    <w:rsid w:val="00C82FBC"/>
    <w:rsid w:val="00C96688"/>
    <w:rsid w:val="00CB2DC5"/>
    <w:rsid w:val="00D0158C"/>
    <w:rsid w:val="00D840A6"/>
    <w:rsid w:val="00DA1090"/>
    <w:rsid w:val="00DE5510"/>
    <w:rsid w:val="00DF0BE5"/>
    <w:rsid w:val="00E1639D"/>
    <w:rsid w:val="00E36C05"/>
    <w:rsid w:val="00E527DE"/>
    <w:rsid w:val="00E602B3"/>
    <w:rsid w:val="00E823DC"/>
    <w:rsid w:val="00E84524"/>
    <w:rsid w:val="00E9778C"/>
    <w:rsid w:val="00EC72F2"/>
    <w:rsid w:val="00ED7303"/>
    <w:rsid w:val="00EE404D"/>
    <w:rsid w:val="00F07C2A"/>
    <w:rsid w:val="00F25031"/>
    <w:rsid w:val="00F63A7A"/>
    <w:rsid w:val="00FA7FC9"/>
    <w:rsid w:val="00FB555B"/>
    <w:rsid w:val="00FD545B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16EB"/>
  <w15:chartTrackingRefBased/>
  <w15:docId w15:val="{EB790BF1-C3B5-4C41-A67F-4CA0645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265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265"/>
    <w:rPr>
      <w:rFonts w:ascii="Calibri" w:eastAsia="Calibri" w:hAnsi="Calibri" w:cs="Times New Roman"/>
      <w:lang w:val="x-none"/>
    </w:rPr>
  </w:style>
  <w:style w:type="paragraph" w:customStyle="1" w:styleId="Default">
    <w:name w:val="Default"/>
    <w:uiPriority w:val="99"/>
    <w:rsid w:val="00C01265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5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035"/>
  </w:style>
  <w:style w:type="character" w:styleId="Numeropagina">
    <w:name w:val="page number"/>
    <w:rsid w:val="002617F0"/>
    <w:rPr>
      <w:rFonts w:cs="Times New Roman"/>
    </w:rPr>
  </w:style>
  <w:style w:type="paragraph" w:styleId="Rientrocorpodeltesto">
    <w:name w:val="Body Text Indent"/>
    <w:basedOn w:val="Normale"/>
    <w:link w:val="RientrocorpodeltestoCarattere"/>
    <w:rsid w:val="002617F0"/>
    <w:pPr>
      <w:widowControl w:val="0"/>
      <w:numPr>
        <w:ilvl w:val="12"/>
      </w:numPr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17F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cp:keywords/>
  <dc:description/>
  <cp:lastModifiedBy>Loredana Fontanili</cp:lastModifiedBy>
  <cp:revision>19</cp:revision>
  <dcterms:created xsi:type="dcterms:W3CDTF">2020-07-22T07:24:00Z</dcterms:created>
  <dcterms:modified xsi:type="dcterms:W3CDTF">2021-11-30T17:07:00Z</dcterms:modified>
</cp:coreProperties>
</file>